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6D93A" w14:textId="77777777" w:rsidR="00924C16" w:rsidRPr="008810F9" w:rsidRDefault="00D47BD1" w:rsidP="00C72EDA">
      <w:pPr>
        <w:suppressAutoHyphens/>
        <w:overflowPunct w:val="0"/>
        <w:autoSpaceDE w:val="0"/>
        <w:spacing w:after="0" w:line="240" w:lineRule="auto"/>
        <w:jc w:val="center"/>
        <w:rPr>
          <w:rFonts w:cs="Calibri"/>
          <w:sz w:val="10"/>
          <w:szCs w:val="10"/>
          <w:lang w:eastAsia="ar-SA"/>
        </w:rPr>
      </w:pPr>
      <w:r>
        <w:rPr>
          <w:noProof/>
          <w:lang w:eastAsia="ru-RU"/>
        </w:rPr>
        <w:object w:dxaOrig="1440" w:dyaOrig="1440" w14:anchorId="23AFE4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4.6pt;margin-top:-21.9pt;width:61.5pt;height:69.75pt;z-index:251657728" o:allowincell="f">
            <v:imagedata r:id="rId5" o:title=""/>
            <w10:wrap type="topAndBottom"/>
          </v:shape>
          <o:OLEObject Type="Embed" ProgID="PBrush" ShapeID="_x0000_s1026" DrawAspect="Content" ObjectID="_1655899524" r:id="rId6"/>
        </w:object>
      </w:r>
    </w:p>
    <w:p w14:paraId="3FB868C0" w14:textId="77777777" w:rsidR="00924C16" w:rsidRPr="008810F9" w:rsidRDefault="00924C16" w:rsidP="00C72EDA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РОССИЙСКАЯ ФЕДЕРАЦИЯ</w:t>
      </w:r>
    </w:p>
    <w:p w14:paraId="2097700F" w14:textId="77777777" w:rsidR="00924C16" w:rsidRPr="008810F9" w:rsidRDefault="00924C16" w:rsidP="00C72ED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100" w:lineRule="atLeast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Ивановская область</w:t>
      </w:r>
    </w:p>
    <w:p w14:paraId="6CB2AEE9" w14:textId="77777777" w:rsidR="00924C16" w:rsidRPr="008810F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Южский муниципальный район</w:t>
      </w:r>
    </w:p>
    <w:p w14:paraId="1DED1B14" w14:textId="77777777" w:rsidR="00924C16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</w:pP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Совет Талицко</w:t>
      </w:r>
      <w:r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>-Мугреевского</w:t>
      </w:r>
      <w:r w:rsidRPr="008810F9">
        <w:rPr>
          <w:rFonts w:ascii="Times New Roman" w:eastAsia="Arial Unicode MS" w:hAnsi="Times New Roman" w:cs="Calibri"/>
          <w:b/>
          <w:bCs/>
          <w:sz w:val="40"/>
          <w:szCs w:val="24"/>
          <w:lang w:eastAsia="ar-SA"/>
        </w:rPr>
        <w:t xml:space="preserve"> сельского поселения</w:t>
      </w:r>
    </w:p>
    <w:p w14:paraId="2C34A09D" w14:textId="77777777" w:rsidR="00924C16" w:rsidRPr="007615C9" w:rsidRDefault="00924C16" w:rsidP="00C72EDA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100" w:lineRule="atLeast"/>
        <w:ind w:left="720" w:hanging="720"/>
        <w:jc w:val="center"/>
        <w:outlineLvl w:val="2"/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</w:pPr>
      <w:r w:rsidRPr="007615C9">
        <w:rPr>
          <w:rFonts w:ascii="Times New Roman" w:eastAsia="Arial Unicode MS" w:hAnsi="Times New Roman" w:cs="Calibri"/>
          <w:b/>
          <w:bCs/>
          <w:sz w:val="28"/>
          <w:szCs w:val="28"/>
          <w:lang w:eastAsia="ar-SA"/>
        </w:rPr>
        <w:t>Первого созыва</w:t>
      </w:r>
    </w:p>
    <w:p w14:paraId="7A027269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4AEC1C02" w14:textId="489C0ACF" w:rsidR="00D978FA" w:rsidRPr="009C2442" w:rsidRDefault="00924C16" w:rsidP="00D978F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>Р Е Ш Е Н И Е</w:t>
      </w:r>
      <w:r w:rsidR="007F1231">
        <w:rPr>
          <w:rFonts w:ascii="Times New Roman" w:eastAsia="Arial Unicode MS" w:hAnsi="Times New Roman" w:cs="Calibri"/>
          <w:b/>
          <w:bCs/>
          <w:sz w:val="48"/>
          <w:szCs w:val="24"/>
          <w:lang w:eastAsia="ar-SA"/>
        </w:rPr>
        <w:t xml:space="preserve"> (ПРОЕКТ)</w:t>
      </w:r>
    </w:p>
    <w:p w14:paraId="5EFB47ED" w14:textId="77777777" w:rsidR="00924C16" w:rsidRPr="007E38EB" w:rsidRDefault="00924C16" w:rsidP="00C72EDA">
      <w:pPr>
        <w:keepNext/>
        <w:numPr>
          <w:ilvl w:val="3"/>
          <w:numId w:val="0"/>
        </w:numPr>
        <w:tabs>
          <w:tab w:val="num" w:pos="0"/>
        </w:tabs>
        <w:suppressAutoHyphens/>
        <w:spacing w:after="0" w:line="200" w:lineRule="atLeast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16"/>
          <w:szCs w:val="16"/>
          <w:lang w:eastAsia="ar-SA"/>
        </w:rPr>
      </w:pPr>
    </w:p>
    <w:p w14:paraId="690328B6" w14:textId="77777777" w:rsidR="00924C16" w:rsidRDefault="0013678C" w:rsidP="00D40DDC">
      <w:pPr>
        <w:suppressAutoHyphens/>
        <w:spacing w:after="0" w:line="200" w:lineRule="atLeast"/>
        <w:jc w:val="center"/>
        <w:rPr>
          <w:rFonts w:ascii="Times New Roman" w:eastAsia="Arial Unicode MS" w:hAnsi="Times New Roman" w:cs="Calibri"/>
          <w:bCs/>
          <w:sz w:val="28"/>
          <w:lang w:eastAsia="ar-SA"/>
        </w:rPr>
      </w:pPr>
      <w:r>
        <w:rPr>
          <w:rFonts w:ascii="Times New Roman" w:eastAsia="Arial Unicode MS" w:hAnsi="Times New Roman" w:cs="Calibri"/>
          <w:bCs/>
          <w:sz w:val="28"/>
          <w:lang w:eastAsia="ar-SA"/>
        </w:rPr>
        <w:t>о</w:t>
      </w:r>
      <w:r w:rsidR="00924C16" w:rsidRPr="008810F9">
        <w:rPr>
          <w:rFonts w:ascii="Times New Roman" w:eastAsia="Arial Unicode MS" w:hAnsi="Times New Roman" w:cs="Calibri"/>
          <w:bCs/>
          <w:sz w:val="28"/>
          <w:lang w:eastAsia="ar-SA"/>
        </w:rPr>
        <w:t>т</w:t>
      </w:r>
      <w:r w:rsidR="00112AFD">
        <w:rPr>
          <w:rFonts w:ascii="Times New Roman" w:eastAsia="Arial Unicode MS" w:hAnsi="Times New Roman" w:cs="Calibri"/>
          <w:bCs/>
          <w:sz w:val="28"/>
          <w:lang w:eastAsia="ar-SA"/>
        </w:rPr>
        <w:t xml:space="preserve">__________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 w:rsidR="00B950DB">
        <w:rPr>
          <w:rFonts w:ascii="Times New Roman" w:eastAsia="Arial Unicode MS" w:hAnsi="Times New Roman" w:cs="Calibri"/>
          <w:bCs/>
          <w:sz w:val="28"/>
          <w:lang w:eastAsia="ar-SA"/>
        </w:rPr>
        <w:t>20</w:t>
      </w:r>
      <w:r w:rsidR="00F06D73">
        <w:rPr>
          <w:rFonts w:ascii="Times New Roman" w:eastAsia="Arial Unicode MS" w:hAnsi="Times New Roman" w:cs="Calibri"/>
          <w:bCs/>
          <w:sz w:val="28"/>
          <w:lang w:eastAsia="ar-SA"/>
        </w:rPr>
        <w:t xml:space="preserve"> </w:t>
      </w:r>
      <w:r w:rsidR="00924C16" w:rsidRPr="00925218">
        <w:rPr>
          <w:rFonts w:ascii="Times New Roman" w:eastAsia="Arial Unicode MS" w:hAnsi="Times New Roman" w:cs="Calibri"/>
          <w:bCs/>
          <w:sz w:val="28"/>
          <w:lang w:eastAsia="ar-SA"/>
        </w:rPr>
        <w:t xml:space="preserve">г. </w:t>
      </w:r>
      <w:r w:rsidR="00FA05CF">
        <w:rPr>
          <w:rFonts w:ascii="Times New Roman" w:eastAsia="Arial Unicode MS" w:hAnsi="Times New Roman" w:cs="Calibri"/>
          <w:bCs/>
          <w:sz w:val="28"/>
          <w:lang w:eastAsia="ar-SA"/>
        </w:rPr>
        <w:t xml:space="preserve">№ </w:t>
      </w:r>
      <w:r w:rsidR="00112AFD">
        <w:rPr>
          <w:rFonts w:ascii="Times New Roman" w:eastAsia="Arial Unicode MS" w:hAnsi="Times New Roman" w:cs="Calibri"/>
          <w:bCs/>
          <w:sz w:val="28"/>
          <w:lang w:eastAsia="ar-SA"/>
        </w:rPr>
        <w:t>___</w:t>
      </w:r>
    </w:p>
    <w:p w14:paraId="393DB140" w14:textId="77777777" w:rsidR="00D40DDC" w:rsidRPr="006B3B17" w:rsidRDefault="00D40DDC" w:rsidP="00D40DDC">
      <w:pPr>
        <w:suppressAutoHyphens/>
        <w:spacing w:after="0" w:line="200" w:lineRule="atLeast"/>
        <w:jc w:val="center"/>
        <w:rPr>
          <w:sz w:val="10"/>
          <w:szCs w:val="10"/>
        </w:rPr>
      </w:pPr>
    </w:p>
    <w:p w14:paraId="0EC5A3A5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D46">
        <w:rPr>
          <w:rFonts w:ascii="Times New Roman" w:hAnsi="Times New Roman"/>
          <w:b/>
          <w:sz w:val="28"/>
          <w:szCs w:val="28"/>
        </w:rPr>
        <w:t xml:space="preserve">О внесении </w:t>
      </w:r>
      <w:r w:rsidRPr="008F7BB4"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0F2093">
        <w:rPr>
          <w:rFonts w:ascii="Times New Roman" w:hAnsi="Times New Roman"/>
          <w:b/>
          <w:color w:val="000000"/>
          <w:sz w:val="28"/>
          <w:szCs w:val="28"/>
        </w:rPr>
        <w:t>и дополнений</w:t>
      </w:r>
      <w:r w:rsidR="00D60B8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12D46">
        <w:rPr>
          <w:rFonts w:ascii="Times New Roman" w:hAnsi="Times New Roman"/>
          <w:b/>
          <w:sz w:val="28"/>
          <w:szCs w:val="28"/>
        </w:rPr>
        <w:t>в решение Совета Талицко-Мугреевского</w:t>
      </w:r>
      <w:r w:rsidRPr="008810F9"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.12.201</w:t>
      </w:r>
      <w:r w:rsidR="00B950DB">
        <w:rPr>
          <w:rFonts w:ascii="Times New Roman" w:hAnsi="Times New Roman"/>
          <w:b/>
          <w:sz w:val="28"/>
          <w:szCs w:val="28"/>
        </w:rPr>
        <w:t>9</w:t>
      </w:r>
      <w:r w:rsidR="00D60B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г. </w:t>
      </w:r>
      <w:r w:rsidRPr="008810F9">
        <w:rPr>
          <w:rFonts w:ascii="Times New Roman" w:hAnsi="Times New Roman"/>
          <w:b/>
          <w:sz w:val="28"/>
          <w:szCs w:val="28"/>
        </w:rPr>
        <w:t xml:space="preserve">№ </w:t>
      </w:r>
      <w:r w:rsidR="00B950DB">
        <w:rPr>
          <w:rFonts w:ascii="Times New Roman" w:hAnsi="Times New Roman"/>
          <w:b/>
          <w:sz w:val="28"/>
          <w:szCs w:val="28"/>
        </w:rPr>
        <w:t>44</w:t>
      </w:r>
    </w:p>
    <w:p w14:paraId="4F2397AE" w14:textId="77777777" w:rsidR="00924C16" w:rsidRDefault="00924C16" w:rsidP="008C4D3E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8810F9">
        <w:rPr>
          <w:rFonts w:ascii="Times New Roman" w:hAnsi="Times New Roman"/>
          <w:b/>
          <w:sz w:val="28"/>
          <w:szCs w:val="28"/>
        </w:rPr>
        <w:t>«</w:t>
      </w:r>
      <w:r w:rsidRPr="00291D43">
        <w:rPr>
          <w:rFonts w:ascii="Times New Roman" w:hAnsi="Times New Roman"/>
          <w:b/>
          <w:sz w:val="28"/>
          <w:szCs w:val="28"/>
        </w:rPr>
        <w:t>О бюджете Талицко-Мугреевского сельского поселения на 20</w:t>
      </w:r>
      <w:r w:rsidR="00B950DB">
        <w:rPr>
          <w:rFonts w:ascii="Times New Roman" w:hAnsi="Times New Roman"/>
          <w:b/>
          <w:sz w:val="28"/>
          <w:szCs w:val="28"/>
        </w:rPr>
        <w:t>20</w:t>
      </w:r>
      <w:r w:rsidRPr="00291D43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243B4D">
        <w:rPr>
          <w:rFonts w:ascii="Times New Roman" w:hAnsi="Times New Roman"/>
          <w:b/>
          <w:sz w:val="28"/>
          <w:szCs w:val="28"/>
        </w:rPr>
        <w:t>2</w:t>
      </w:r>
      <w:r w:rsidR="00B950DB">
        <w:rPr>
          <w:rFonts w:ascii="Times New Roman" w:hAnsi="Times New Roman"/>
          <w:b/>
          <w:sz w:val="28"/>
          <w:szCs w:val="28"/>
        </w:rPr>
        <w:t>1</w:t>
      </w:r>
      <w:r w:rsidRPr="00291D43">
        <w:rPr>
          <w:rFonts w:ascii="Times New Roman" w:hAnsi="Times New Roman"/>
          <w:b/>
          <w:sz w:val="28"/>
          <w:szCs w:val="28"/>
        </w:rPr>
        <w:t xml:space="preserve"> и 202</w:t>
      </w:r>
      <w:r w:rsidR="00B950DB">
        <w:rPr>
          <w:rFonts w:ascii="Times New Roman" w:hAnsi="Times New Roman"/>
          <w:b/>
          <w:sz w:val="28"/>
          <w:szCs w:val="28"/>
        </w:rPr>
        <w:t>2</w:t>
      </w:r>
      <w:r w:rsidRPr="00291D43">
        <w:rPr>
          <w:rFonts w:ascii="Times New Roman" w:hAnsi="Times New Roman"/>
          <w:b/>
          <w:sz w:val="28"/>
          <w:szCs w:val="28"/>
        </w:rPr>
        <w:t xml:space="preserve"> годов</w:t>
      </w:r>
      <w:r w:rsidRPr="008810F9">
        <w:rPr>
          <w:rFonts w:ascii="Times New Roman" w:hAnsi="Times New Roman"/>
          <w:b/>
          <w:sz w:val="28"/>
          <w:szCs w:val="28"/>
        </w:rPr>
        <w:t>»</w:t>
      </w:r>
    </w:p>
    <w:p w14:paraId="237EC488" w14:textId="77777777" w:rsidR="00924C16" w:rsidRPr="007F1FFB" w:rsidRDefault="00924C16" w:rsidP="00E22177"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14:paraId="51465279" w14:textId="77777777" w:rsidR="00924C16" w:rsidRPr="008810F9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>Руководствуясь Бюджетным кодексом Российской Федерации от 31.07.1998 № 145-ФЗ, Уставом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</w:t>
      </w:r>
      <w:r w:rsidR="00D60B83">
        <w:rPr>
          <w:rFonts w:ascii="Times New Roman" w:eastAsia="Arial Unicode MS" w:hAnsi="Times New Roman"/>
          <w:sz w:val="28"/>
          <w:szCs w:val="28"/>
        </w:rPr>
        <w:t xml:space="preserve"> </w:t>
      </w:r>
      <w:r w:rsidR="007E38EB" w:rsidRPr="00361664">
        <w:rPr>
          <w:rFonts w:ascii="Times New Roman" w:eastAsia="Arial Unicode MS" w:hAnsi="Times New Roman"/>
          <w:sz w:val="28"/>
          <w:szCs w:val="28"/>
        </w:rPr>
        <w:t>Южского муниципального района Ивановской области</w:t>
      </w:r>
      <w:r w:rsidRPr="00361664">
        <w:rPr>
          <w:rFonts w:ascii="Times New Roman" w:eastAsia="Arial Unicode MS" w:hAnsi="Times New Roman"/>
          <w:sz w:val="28"/>
          <w:szCs w:val="28"/>
        </w:rPr>
        <w:t>,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Совет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</w:t>
      </w:r>
      <w:r w:rsidRPr="008810F9">
        <w:rPr>
          <w:rFonts w:ascii="Times New Roman" w:eastAsia="Arial Unicode MS" w:hAnsi="Times New Roman"/>
          <w:b/>
          <w:sz w:val="28"/>
          <w:szCs w:val="28"/>
        </w:rPr>
        <w:t xml:space="preserve">РЕШИЛ: </w:t>
      </w:r>
    </w:p>
    <w:p w14:paraId="11D6C739" w14:textId="77777777" w:rsidR="00924C16" w:rsidRDefault="00924C16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 w:rsidRPr="008810F9">
        <w:rPr>
          <w:rFonts w:ascii="Times New Roman" w:eastAsia="Arial Unicode MS" w:hAnsi="Times New Roman"/>
          <w:sz w:val="28"/>
          <w:szCs w:val="28"/>
        </w:rPr>
        <w:t xml:space="preserve">Внести следующие </w:t>
      </w:r>
      <w:r w:rsidRPr="008F7BB4">
        <w:rPr>
          <w:rFonts w:ascii="Times New Roman" w:eastAsia="Arial Unicode MS" w:hAnsi="Times New Roman"/>
          <w:sz w:val="28"/>
          <w:szCs w:val="28"/>
        </w:rPr>
        <w:t xml:space="preserve">изменения </w:t>
      </w:r>
      <w:r w:rsidRPr="000F2093">
        <w:rPr>
          <w:rFonts w:ascii="Times New Roman" w:eastAsia="Arial Unicode MS" w:hAnsi="Times New Roman"/>
          <w:color w:val="000000"/>
          <w:sz w:val="28"/>
          <w:szCs w:val="28"/>
        </w:rPr>
        <w:t>и дополнения</w:t>
      </w:r>
      <w:r w:rsidR="00D60B83">
        <w:rPr>
          <w:rFonts w:ascii="Times New Roman" w:eastAsia="Arial Unicode MS" w:hAnsi="Times New Roman"/>
          <w:color w:val="000000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в решение Совета Талицко</w:t>
      </w:r>
      <w:r>
        <w:rPr>
          <w:rFonts w:ascii="Times New Roman" w:eastAsia="Arial Unicode MS" w:hAnsi="Times New Roman"/>
          <w:sz w:val="28"/>
          <w:szCs w:val="28"/>
        </w:rPr>
        <w:t>-Мугреевского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сельского поселения от 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3</w:t>
      </w:r>
      <w:r w:rsidR="00243B4D">
        <w:rPr>
          <w:rFonts w:ascii="Times New Roman" w:eastAsia="Arial Unicode MS" w:hAnsi="Times New Roman"/>
          <w:sz w:val="28"/>
          <w:szCs w:val="28"/>
        </w:rPr>
        <w:t>.12.201</w:t>
      </w:r>
      <w:r w:rsidR="00AA6305">
        <w:rPr>
          <w:rFonts w:ascii="Times New Roman" w:eastAsia="Arial Unicode MS" w:hAnsi="Times New Roman"/>
          <w:sz w:val="28"/>
          <w:szCs w:val="28"/>
        </w:rPr>
        <w:t>9</w:t>
      </w:r>
      <w:r>
        <w:rPr>
          <w:rFonts w:ascii="Times New Roman" w:eastAsia="Arial Unicode MS" w:hAnsi="Times New Roman"/>
          <w:sz w:val="28"/>
          <w:szCs w:val="28"/>
        </w:rPr>
        <w:t xml:space="preserve"> г.</w:t>
      </w:r>
      <w:r w:rsidRPr="008810F9">
        <w:rPr>
          <w:rFonts w:ascii="Times New Roman" w:eastAsia="Arial Unicode MS" w:hAnsi="Times New Roman"/>
          <w:sz w:val="28"/>
          <w:szCs w:val="28"/>
        </w:rPr>
        <w:t xml:space="preserve"> № </w:t>
      </w:r>
      <w:r w:rsidR="00AA6305">
        <w:rPr>
          <w:rFonts w:ascii="Times New Roman" w:eastAsia="Arial Unicode MS" w:hAnsi="Times New Roman"/>
          <w:sz w:val="28"/>
          <w:szCs w:val="28"/>
        </w:rPr>
        <w:t>44</w:t>
      </w:r>
      <w:r w:rsidR="00D60B83">
        <w:rPr>
          <w:rFonts w:ascii="Times New Roman" w:eastAsia="Arial Unicode MS" w:hAnsi="Times New Roman"/>
          <w:sz w:val="28"/>
          <w:szCs w:val="28"/>
        </w:rPr>
        <w:t xml:space="preserve"> </w:t>
      </w:r>
      <w:r w:rsidRPr="008810F9">
        <w:rPr>
          <w:rFonts w:ascii="Times New Roman" w:eastAsia="Arial Unicode MS" w:hAnsi="Times New Roman"/>
          <w:sz w:val="28"/>
          <w:szCs w:val="28"/>
        </w:rPr>
        <w:t>«</w:t>
      </w:r>
      <w:r w:rsidRPr="00291D43">
        <w:rPr>
          <w:rFonts w:ascii="Times New Roman" w:eastAsia="Arial Unicode MS" w:hAnsi="Times New Roman"/>
          <w:sz w:val="28"/>
          <w:szCs w:val="28"/>
        </w:rPr>
        <w:t>О бюджете Талицко-Му</w:t>
      </w:r>
      <w:r>
        <w:rPr>
          <w:rFonts w:ascii="Times New Roman" w:eastAsia="Arial Unicode MS" w:hAnsi="Times New Roman"/>
          <w:sz w:val="28"/>
          <w:szCs w:val="28"/>
        </w:rPr>
        <w:t xml:space="preserve">греевского сельского поселения </w:t>
      </w:r>
      <w:r w:rsidRPr="00291D43">
        <w:rPr>
          <w:rFonts w:ascii="Times New Roman" w:eastAsia="Arial Unicode MS" w:hAnsi="Times New Roman"/>
          <w:sz w:val="28"/>
          <w:szCs w:val="28"/>
        </w:rPr>
        <w:t>на 20</w:t>
      </w:r>
      <w:r w:rsidR="00AA6305">
        <w:rPr>
          <w:rFonts w:ascii="Times New Roman" w:eastAsia="Arial Unicode MS" w:hAnsi="Times New Roman"/>
          <w:sz w:val="28"/>
          <w:szCs w:val="28"/>
        </w:rPr>
        <w:t>20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>
        <w:rPr>
          <w:rFonts w:ascii="Times New Roman" w:eastAsia="Arial Unicode MS" w:hAnsi="Times New Roman"/>
          <w:sz w:val="28"/>
          <w:szCs w:val="28"/>
        </w:rPr>
        <w:t>2</w:t>
      </w:r>
      <w:r w:rsidR="00AA6305">
        <w:rPr>
          <w:rFonts w:ascii="Times New Roman" w:eastAsia="Arial Unicode MS" w:hAnsi="Times New Roman"/>
          <w:sz w:val="28"/>
          <w:szCs w:val="28"/>
        </w:rPr>
        <w:t>1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AA6305">
        <w:rPr>
          <w:rFonts w:ascii="Times New Roman" w:eastAsia="Arial Unicode MS" w:hAnsi="Times New Roman"/>
          <w:sz w:val="28"/>
          <w:szCs w:val="28"/>
        </w:rPr>
        <w:t>2</w:t>
      </w:r>
      <w:r w:rsidRPr="00291D43">
        <w:rPr>
          <w:rFonts w:ascii="Times New Roman" w:eastAsia="Arial Unicode MS" w:hAnsi="Times New Roman"/>
          <w:sz w:val="28"/>
          <w:szCs w:val="28"/>
        </w:rPr>
        <w:t xml:space="preserve"> годов</w:t>
      </w:r>
      <w:r w:rsidRPr="008810F9">
        <w:rPr>
          <w:rFonts w:ascii="Times New Roman" w:eastAsia="Arial Unicode MS" w:hAnsi="Times New Roman"/>
          <w:sz w:val="28"/>
          <w:szCs w:val="28"/>
        </w:rPr>
        <w:t>»:</w:t>
      </w:r>
    </w:p>
    <w:p w14:paraId="194874DA" w14:textId="0AC43B5A" w:rsidR="00636345" w:rsidRPr="007F1141" w:rsidRDefault="00D47BD1" w:rsidP="00EB6BED">
      <w:pPr>
        <w:tabs>
          <w:tab w:val="left" w:pos="709"/>
        </w:tabs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1</w:t>
      </w:r>
      <w:r w:rsidR="00907CF5" w:rsidRPr="007F1141">
        <w:rPr>
          <w:rFonts w:ascii="Times New Roman" w:eastAsia="Arial Unicode MS" w:hAnsi="Times New Roman"/>
          <w:sz w:val="28"/>
          <w:szCs w:val="28"/>
        </w:rPr>
        <w:t>.</w:t>
      </w:r>
      <w:bookmarkStart w:id="0" w:name="_Hlk10453790"/>
      <w:r w:rsidR="00B62499" w:rsidRPr="007F1141">
        <w:rPr>
          <w:rFonts w:ascii="Times New Roman" w:eastAsia="Arial Unicode MS" w:hAnsi="Times New Roman"/>
          <w:sz w:val="28"/>
          <w:szCs w:val="28"/>
        </w:rPr>
        <w:t xml:space="preserve"> </w:t>
      </w:r>
      <w:r w:rsidR="00636345" w:rsidRPr="007F1141">
        <w:rPr>
          <w:rFonts w:ascii="Times New Roman" w:eastAsia="Arial Unicode MS" w:hAnsi="Times New Roman"/>
          <w:bCs/>
          <w:sz w:val="28"/>
          <w:szCs w:val="28"/>
        </w:rPr>
        <w:t xml:space="preserve">Изложить </w:t>
      </w:r>
      <w:r w:rsidR="00636345" w:rsidRPr="007F1141">
        <w:rPr>
          <w:rFonts w:ascii="Times New Roman" w:hAnsi="Times New Roman"/>
          <w:sz w:val="28"/>
          <w:szCs w:val="28"/>
        </w:rPr>
        <w:t>приложение № 3 «Перечень главных администраторов доходов бюджета Талицко-Мугреевского сельского поселения, закрепляемые за ними виды (подвиды) доходов бюджета Талицко-Мугреевского сельского поселения на 2020 год и на плановый период 2021 и 2022 годов»</w:t>
      </w:r>
      <w:r w:rsidR="00636345" w:rsidRPr="007F1141">
        <w:rPr>
          <w:rFonts w:ascii="Times New Roman" w:eastAsia="Arial Unicode MS" w:hAnsi="Times New Roman"/>
          <w:sz w:val="28"/>
          <w:szCs w:val="28"/>
        </w:rPr>
        <w:t xml:space="preserve"> решения Совета Талицко-Мугреевского сельского поселения от 23.12.2019 г. № 44            «О бюджете Талицко-Мугреевского сельского поселения на 2020 год и на плановый период 2021 и  2022 годов» в новой редакции (Приложение № </w:t>
      </w:r>
      <w:r>
        <w:rPr>
          <w:rFonts w:ascii="Times New Roman" w:eastAsia="Arial Unicode MS" w:hAnsi="Times New Roman"/>
          <w:sz w:val="28"/>
          <w:szCs w:val="28"/>
        </w:rPr>
        <w:t>1</w:t>
      </w:r>
      <w:r w:rsidR="00636345" w:rsidRPr="007F1141">
        <w:rPr>
          <w:rFonts w:ascii="Times New Roman" w:eastAsia="Arial Unicode MS" w:hAnsi="Times New Roman"/>
          <w:sz w:val="28"/>
          <w:szCs w:val="28"/>
        </w:rPr>
        <w:t>).</w:t>
      </w:r>
    </w:p>
    <w:bookmarkEnd w:id="0"/>
    <w:p w14:paraId="1E21E3DC" w14:textId="2D5E436B" w:rsidR="00924C16" w:rsidRPr="007F1141" w:rsidRDefault="00D47BD1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2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Изложить приложение № 6 «Распределение бюджетных ассигнований бюджета Талицко-Мугреевского сельского поселения по целевым статьям (муниципальным программам Талицко-Мугреевского сельского поселения и не включенным в муниципальные программы Талицко-Мугреевского сельского поселения направлениям деятельности органов местного самоуправления Талицко-Мугреевского сельского поселения), группам видов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lastRenderedPageBreak/>
        <w:t>расходов классификации расходов бюджетов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 xml:space="preserve">20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23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.12.201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9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г. № 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44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«О бюджете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152F36C8" w14:textId="711093C5" w:rsidR="00924C16" w:rsidRPr="007F1141" w:rsidRDefault="00D47BD1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3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7 «Ведомственная структура расходов бюджета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                                                                       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bookmarkStart w:id="1" w:name="_Hlk30492837"/>
      <w:r w:rsidR="00E929F8" w:rsidRPr="007F1141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bookmarkEnd w:id="1"/>
      <w:r w:rsidR="00924C16" w:rsidRPr="007F1141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E929F8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>
        <w:rPr>
          <w:rFonts w:ascii="Times New Roman" w:eastAsia="Arial Unicode MS" w:hAnsi="Times New Roman"/>
          <w:sz w:val="28"/>
          <w:szCs w:val="28"/>
        </w:rPr>
        <w:t>3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4F55518D" w14:textId="77AEA147" w:rsidR="00924C16" w:rsidRPr="007F1141" w:rsidRDefault="00D47BD1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4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Изложить приложение № 8 «Распределение бюджетных ассигнований  бюджета Талицко-Мугреевского сельского поселения по разделам и подразделам классификации расходов бюджетов на 20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202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решения Совета Талицко-Мугреевского сельского поселения от 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 xml:space="preserve">23.12.2019 г. № 44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«О бюджете Талицко-Мугреевского сельского поселения на 20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20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 и на плановый период 20</w:t>
      </w:r>
      <w:r w:rsidR="00243B4D" w:rsidRPr="007F1141">
        <w:rPr>
          <w:rFonts w:ascii="Times New Roman" w:eastAsia="Arial Unicode MS" w:hAnsi="Times New Roman"/>
          <w:sz w:val="28"/>
          <w:szCs w:val="28"/>
        </w:rPr>
        <w:t>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1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и  202</w:t>
      </w:r>
      <w:r w:rsidR="00805095" w:rsidRPr="007F1141">
        <w:rPr>
          <w:rFonts w:ascii="Times New Roman" w:eastAsia="Arial Unicode MS" w:hAnsi="Times New Roman"/>
          <w:sz w:val="28"/>
          <w:szCs w:val="28"/>
        </w:rPr>
        <w:t>2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 xml:space="preserve"> годов» в новой редакции (Приложение № </w:t>
      </w:r>
      <w:r>
        <w:rPr>
          <w:rFonts w:ascii="Times New Roman" w:eastAsia="Arial Unicode MS" w:hAnsi="Times New Roman"/>
          <w:sz w:val="28"/>
          <w:szCs w:val="28"/>
        </w:rPr>
        <w:t>4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).</w:t>
      </w:r>
    </w:p>
    <w:p w14:paraId="17265F39" w14:textId="6A463983" w:rsidR="00924C16" w:rsidRPr="00C4042F" w:rsidRDefault="00D47BD1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Cs/>
          <w:sz w:val="28"/>
          <w:szCs w:val="28"/>
        </w:rPr>
        <w:t>5</w:t>
      </w:r>
      <w:r w:rsidR="003B6685" w:rsidRPr="007F1141">
        <w:rPr>
          <w:rFonts w:ascii="Times New Roman" w:eastAsia="Arial Unicode MS" w:hAnsi="Times New Roman"/>
          <w:bCs/>
          <w:sz w:val="28"/>
          <w:szCs w:val="28"/>
        </w:rPr>
        <w:t xml:space="preserve">. </w:t>
      </w:r>
      <w:r w:rsidR="00924C16" w:rsidRPr="007F1141">
        <w:rPr>
          <w:rFonts w:ascii="Times New Roman" w:eastAsia="Arial Unicode MS" w:hAnsi="Times New Roman"/>
          <w:sz w:val="28"/>
          <w:szCs w:val="28"/>
        </w:rPr>
        <w:t>Опубликовать настоящее решение Совета Талицк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о</w:t>
      </w:r>
      <w:r w:rsidR="00924C16" w:rsidRPr="00435475">
        <w:rPr>
          <w:rFonts w:ascii="Times New Roman" w:eastAsia="Arial Unicode MS" w:hAnsi="Times New Roman"/>
          <w:color w:val="000000"/>
          <w:sz w:val="28"/>
          <w:szCs w:val="28"/>
        </w:rPr>
        <w:t>-Мугреевского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 сельского поселения в соответствии с Уставом Талицко-Мугреевского сельского поселения </w:t>
      </w:r>
      <w:r w:rsidR="007E38EB" w:rsidRPr="00435475">
        <w:rPr>
          <w:rFonts w:ascii="Times New Roman" w:eastAsia="Arial Unicode MS" w:hAnsi="Times New Roman"/>
          <w:sz w:val="28"/>
          <w:szCs w:val="28"/>
        </w:rPr>
        <w:t xml:space="preserve">Южского муниципального района Ивановской области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>в районной газете «Светлый путь»</w:t>
      </w:r>
      <w:r w:rsidR="00B62499">
        <w:rPr>
          <w:rFonts w:ascii="Times New Roman" w:eastAsia="Arial Unicode MS" w:hAnsi="Times New Roman"/>
          <w:sz w:val="28"/>
          <w:szCs w:val="28"/>
        </w:rPr>
        <w:t xml:space="preserve"> </w:t>
      </w:r>
      <w:r w:rsidR="00924C16" w:rsidRPr="00435475">
        <w:rPr>
          <w:rFonts w:ascii="Times New Roman" w:eastAsia="Arial Unicode MS" w:hAnsi="Times New Roman"/>
          <w:sz w:val="28"/>
          <w:szCs w:val="28"/>
        </w:rPr>
        <w:t xml:space="preserve">и разместить на официальном сайте администрации Талицко-Мугреевского сельского поселения </w:t>
      </w:r>
      <w:hyperlink r:id="rId7" w:history="1">
        <w:r w:rsidR="00C4042F" w:rsidRPr="003D2419">
          <w:rPr>
            <w:rStyle w:val="a4"/>
            <w:rFonts w:ascii="Times New Roman" w:eastAsia="Arial Unicode MS" w:hAnsi="Times New Roman"/>
            <w:sz w:val="28"/>
            <w:szCs w:val="28"/>
          </w:rPr>
          <w:t>www.talici-adm.ru</w:t>
        </w:r>
      </w:hyperlink>
      <w:r w:rsidR="00924C16" w:rsidRPr="00435475">
        <w:rPr>
          <w:rFonts w:ascii="Times New Roman" w:eastAsia="Arial Unicode MS" w:hAnsi="Times New Roman"/>
          <w:sz w:val="28"/>
          <w:szCs w:val="28"/>
        </w:rPr>
        <w:t>.</w:t>
      </w:r>
    </w:p>
    <w:p w14:paraId="361FCEBF" w14:textId="1C437105" w:rsidR="00924C16" w:rsidRPr="00C4042F" w:rsidRDefault="00D47BD1" w:rsidP="0013678C">
      <w:pPr>
        <w:spacing w:after="0" w:line="300" w:lineRule="auto"/>
        <w:ind w:firstLine="567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</w:t>
      </w:r>
      <w:r w:rsidR="003B6685" w:rsidRPr="007F1141">
        <w:rPr>
          <w:rFonts w:ascii="Times New Roman" w:eastAsia="Arial Unicode MS" w:hAnsi="Times New Roman"/>
          <w:sz w:val="28"/>
          <w:szCs w:val="28"/>
        </w:rPr>
        <w:t>.</w:t>
      </w:r>
      <w:r w:rsidR="003B6685" w:rsidRPr="003B6685">
        <w:rPr>
          <w:rFonts w:ascii="Times New Roman" w:eastAsia="Arial Unicode MS" w:hAnsi="Times New Roman"/>
          <w:color w:val="FF0000"/>
          <w:sz w:val="28"/>
          <w:szCs w:val="28"/>
        </w:rPr>
        <w:t xml:space="preserve"> </w:t>
      </w:r>
      <w:r w:rsidR="00924C16" w:rsidRPr="00C4042F">
        <w:rPr>
          <w:rFonts w:ascii="Times New Roman" w:eastAsia="Arial Unicode MS" w:hAnsi="Times New Roman"/>
          <w:sz w:val="28"/>
          <w:szCs w:val="28"/>
        </w:rPr>
        <w:t>Настоящее решение вступает в силу со дня его принятия.</w:t>
      </w:r>
    </w:p>
    <w:p w14:paraId="7D4B4256" w14:textId="77777777" w:rsidR="007E38EB" w:rsidRPr="007E38EB" w:rsidRDefault="007E38EB" w:rsidP="0013678C">
      <w:pPr>
        <w:spacing w:after="0" w:line="300" w:lineRule="auto"/>
        <w:ind w:firstLine="567"/>
        <w:jc w:val="both"/>
        <w:rPr>
          <w:rFonts w:eastAsia="Arial Unicode MS"/>
          <w:sz w:val="10"/>
          <w:szCs w:val="10"/>
        </w:rPr>
      </w:pPr>
    </w:p>
    <w:p w14:paraId="4B3CCBFC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766A6E5E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6C18F499" w14:textId="77777777" w:rsidR="0013678C" w:rsidRDefault="0013678C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</w:p>
    <w:p w14:paraId="146C7384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Глава Талицко-Мугреевского</w:t>
      </w:r>
    </w:p>
    <w:p w14:paraId="1F985204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 w:rsidRPr="008810F9">
        <w:rPr>
          <w:rFonts w:ascii="Times New Roman" w:hAnsi="Times New Roman"/>
          <w:b/>
          <w:sz w:val="28"/>
        </w:rPr>
        <w:t xml:space="preserve">сельского поселения                                                 </w:t>
      </w:r>
      <w:r w:rsidR="00C47AF0">
        <w:rPr>
          <w:rFonts w:ascii="Times New Roman" w:hAnsi="Times New Roman"/>
          <w:b/>
          <w:sz w:val="28"/>
        </w:rPr>
        <w:tab/>
      </w:r>
      <w:r w:rsidR="00C47AF0">
        <w:rPr>
          <w:rFonts w:ascii="Times New Roman" w:hAnsi="Times New Roman"/>
          <w:b/>
          <w:sz w:val="28"/>
        </w:rPr>
        <w:tab/>
      </w:r>
      <w:r w:rsidR="003B6685">
        <w:rPr>
          <w:rFonts w:ascii="Times New Roman" w:hAnsi="Times New Roman"/>
          <w:b/>
          <w:sz w:val="28"/>
        </w:rPr>
        <w:t xml:space="preserve">    </w:t>
      </w:r>
      <w:r w:rsidRPr="008810F9">
        <w:rPr>
          <w:rFonts w:ascii="Times New Roman" w:hAnsi="Times New Roman"/>
          <w:b/>
          <w:sz w:val="28"/>
        </w:rPr>
        <w:t>Р.С. Заплаткин</w:t>
      </w:r>
    </w:p>
    <w:p w14:paraId="318F2CBC" w14:textId="77777777" w:rsidR="007E38EB" w:rsidRDefault="007E38EB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5CB3F47F" w14:textId="77777777" w:rsidR="008C4D3E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7EB7A1EC" w14:textId="77777777" w:rsidR="008C4D3E" w:rsidRPr="007E38EB" w:rsidRDefault="008C4D3E" w:rsidP="00C80128">
      <w:pPr>
        <w:spacing w:after="0" w:line="30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65CBC940" w14:textId="77777777" w:rsidR="00924C16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</w:t>
      </w:r>
      <w:r w:rsidRPr="008F7BB4"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 xml:space="preserve"> Совета </w:t>
      </w:r>
    </w:p>
    <w:p w14:paraId="55F49974" w14:textId="77777777" w:rsidR="00924C16" w:rsidRPr="008810F9" w:rsidRDefault="00924C16" w:rsidP="00C80128">
      <w:pPr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Талицко-Мугреевского сельского поселения                          М.В. Зубакова</w:t>
      </w:r>
    </w:p>
    <w:sectPr w:rsidR="00924C16" w:rsidRPr="008810F9" w:rsidSect="006B3B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2656C3E"/>
    <w:multiLevelType w:val="hybridMultilevel"/>
    <w:tmpl w:val="E4423C8E"/>
    <w:lvl w:ilvl="0" w:tplc="19D0B69A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ED2"/>
    <w:rsid w:val="000114E7"/>
    <w:rsid w:val="00017330"/>
    <w:rsid w:val="00022A15"/>
    <w:rsid w:val="00057D26"/>
    <w:rsid w:val="000652FB"/>
    <w:rsid w:val="00084476"/>
    <w:rsid w:val="000B0614"/>
    <w:rsid w:val="000B2EDD"/>
    <w:rsid w:val="000B473C"/>
    <w:rsid w:val="000B7130"/>
    <w:rsid w:val="000F1156"/>
    <w:rsid w:val="000F2093"/>
    <w:rsid w:val="000F3522"/>
    <w:rsid w:val="001047C3"/>
    <w:rsid w:val="00112AFD"/>
    <w:rsid w:val="00124971"/>
    <w:rsid w:val="00127869"/>
    <w:rsid w:val="0013678C"/>
    <w:rsid w:val="00165490"/>
    <w:rsid w:val="001729D8"/>
    <w:rsid w:val="001760B2"/>
    <w:rsid w:val="00193814"/>
    <w:rsid w:val="001A5341"/>
    <w:rsid w:val="001E363B"/>
    <w:rsid w:val="001F2AC2"/>
    <w:rsid w:val="00205294"/>
    <w:rsid w:val="0021569F"/>
    <w:rsid w:val="00220087"/>
    <w:rsid w:val="00233D45"/>
    <w:rsid w:val="00236ACB"/>
    <w:rsid w:val="00243B4D"/>
    <w:rsid w:val="00244D6E"/>
    <w:rsid w:val="00244FD1"/>
    <w:rsid w:val="0025565F"/>
    <w:rsid w:val="00265B97"/>
    <w:rsid w:val="00271E30"/>
    <w:rsid w:val="002720A6"/>
    <w:rsid w:val="00275A9D"/>
    <w:rsid w:val="00284BA1"/>
    <w:rsid w:val="00285429"/>
    <w:rsid w:val="00291D43"/>
    <w:rsid w:val="00294922"/>
    <w:rsid w:val="002A1F2E"/>
    <w:rsid w:val="002D6495"/>
    <w:rsid w:val="002E1AE5"/>
    <w:rsid w:val="00301CD9"/>
    <w:rsid w:val="003075FC"/>
    <w:rsid w:val="0031408C"/>
    <w:rsid w:val="003176C3"/>
    <w:rsid w:val="0032108F"/>
    <w:rsid w:val="00321EC2"/>
    <w:rsid w:val="00324B90"/>
    <w:rsid w:val="00343A4C"/>
    <w:rsid w:val="00361664"/>
    <w:rsid w:val="003661D3"/>
    <w:rsid w:val="00371B90"/>
    <w:rsid w:val="0037321C"/>
    <w:rsid w:val="0039650A"/>
    <w:rsid w:val="003B0A8F"/>
    <w:rsid w:val="003B43F5"/>
    <w:rsid w:val="003B6685"/>
    <w:rsid w:val="003C7232"/>
    <w:rsid w:val="003E0309"/>
    <w:rsid w:val="003E2225"/>
    <w:rsid w:val="003E7709"/>
    <w:rsid w:val="00404AA5"/>
    <w:rsid w:val="0040535A"/>
    <w:rsid w:val="00411E4A"/>
    <w:rsid w:val="00435475"/>
    <w:rsid w:val="00437A27"/>
    <w:rsid w:val="004450CE"/>
    <w:rsid w:val="00446781"/>
    <w:rsid w:val="00453174"/>
    <w:rsid w:val="00460697"/>
    <w:rsid w:val="00463324"/>
    <w:rsid w:val="00492303"/>
    <w:rsid w:val="004A1065"/>
    <w:rsid w:val="004A43E5"/>
    <w:rsid w:val="004A758A"/>
    <w:rsid w:val="004B3349"/>
    <w:rsid w:val="004D42D0"/>
    <w:rsid w:val="004E1FF7"/>
    <w:rsid w:val="004E6DDB"/>
    <w:rsid w:val="004F7029"/>
    <w:rsid w:val="00501DA0"/>
    <w:rsid w:val="005110E7"/>
    <w:rsid w:val="00514FF6"/>
    <w:rsid w:val="00515B1E"/>
    <w:rsid w:val="00517809"/>
    <w:rsid w:val="00545A1D"/>
    <w:rsid w:val="0056270C"/>
    <w:rsid w:val="00577921"/>
    <w:rsid w:val="005876B0"/>
    <w:rsid w:val="00594A72"/>
    <w:rsid w:val="00596401"/>
    <w:rsid w:val="005A1BE8"/>
    <w:rsid w:val="005A5C61"/>
    <w:rsid w:val="005B0C89"/>
    <w:rsid w:val="005D129A"/>
    <w:rsid w:val="005E6C78"/>
    <w:rsid w:val="005F5054"/>
    <w:rsid w:val="00610700"/>
    <w:rsid w:val="0061142A"/>
    <w:rsid w:val="00611E60"/>
    <w:rsid w:val="00623255"/>
    <w:rsid w:val="00626022"/>
    <w:rsid w:val="0063377B"/>
    <w:rsid w:val="00636345"/>
    <w:rsid w:val="00644300"/>
    <w:rsid w:val="00655E9C"/>
    <w:rsid w:val="00657F3E"/>
    <w:rsid w:val="00661EA1"/>
    <w:rsid w:val="006644CF"/>
    <w:rsid w:val="006679B8"/>
    <w:rsid w:val="006720ED"/>
    <w:rsid w:val="0067575E"/>
    <w:rsid w:val="006A7B3B"/>
    <w:rsid w:val="006B3B17"/>
    <w:rsid w:val="006C5091"/>
    <w:rsid w:val="006C6F00"/>
    <w:rsid w:val="006D50C3"/>
    <w:rsid w:val="006E1714"/>
    <w:rsid w:val="006E4431"/>
    <w:rsid w:val="00704D82"/>
    <w:rsid w:val="0071026B"/>
    <w:rsid w:val="007124A8"/>
    <w:rsid w:val="00716259"/>
    <w:rsid w:val="007176F2"/>
    <w:rsid w:val="007408E8"/>
    <w:rsid w:val="00740CB5"/>
    <w:rsid w:val="00757FC6"/>
    <w:rsid w:val="007615C9"/>
    <w:rsid w:val="00786C44"/>
    <w:rsid w:val="007B6B01"/>
    <w:rsid w:val="007C4D40"/>
    <w:rsid w:val="007E38EB"/>
    <w:rsid w:val="007F1141"/>
    <w:rsid w:val="007F1231"/>
    <w:rsid w:val="007F1FFB"/>
    <w:rsid w:val="00804C81"/>
    <w:rsid w:val="00805095"/>
    <w:rsid w:val="00831038"/>
    <w:rsid w:val="008320EC"/>
    <w:rsid w:val="0083720A"/>
    <w:rsid w:val="00842C59"/>
    <w:rsid w:val="008604EF"/>
    <w:rsid w:val="008810F9"/>
    <w:rsid w:val="00892F45"/>
    <w:rsid w:val="008A6788"/>
    <w:rsid w:val="008B0202"/>
    <w:rsid w:val="008C04A5"/>
    <w:rsid w:val="008C4D3E"/>
    <w:rsid w:val="008D0C54"/>
    <w:rsid w:val="008D3E0A"/>
    <w:rsid w:val="008E1888"/>
    <w:rsid w:val="008E5CE4"/>
    <w:rsid w:val="008F7BB4"/>
    <w:rsid w:val="00907CF5"/>
    <w:rsid w:val="0091124F"/>
    <w:rsid w:val="00912A00"/>
    <w:rsid w:val="00924C16"/>
    <w:rsid w:val="00925218"/>
    <w:rsid w:val="00926BAE"/>
    <w:rsid w:val="00936171"/>
    <w:rsid w:val="009374A0"/>
    <w:rsid w:val="00940B29"/>
    <w:rsid w:val="00943A82"/>
    <w:rsid w:val="00945878"/>
    <w:rsid w:val="00945DF2"/>
    <w:rsid w:val="009474AF"/>
    <w:rsid w:val="00974CD0"/>
    <w:rsid w:val="009822F3"/>
    <w:rsid w:val="009A517E"/>
    <w:rsid w:val="009C2442"/>
    <w:rsid w:val="009D2D09"/>
    <w:rsid w:val="009E2621"/>
    <w:rsid w:val="009E4F89"/>
    <w:rsid w:val="009E5816"/>
    <w:rsid w:val="00A03612"/>
    <w:rsid w:val="00A04EFA"/>
    <w:rsid w:val="00A04FDB"/>
    <w:rsid w:val="00A30F3A"/>
    <w:rsid w:val="00A33A70"/>
    <w:rsid w:val="00A33DF4"/>
    <w:rsid w:val="00A4782C"/>
    <w:rsid w:val="00A47EE3"/>
    <w:rsid w:val="00A5143E"/>
    <w:rsid w:val="00A57853"/>
    <w:rsid w:val="00A60307"/>
    <w:rsid w:val="00A7158D"/>
    <w:rsid w:val="00A7269D"/>
    <w:rsid w:val="00A8177A"/>
    <w:rsid w:val="00A83B70"/>
    <w:rsid w:val="00A96BAB"/>
    <w:rsid w:val="00AA113F"/>
    <w:rsid w:val="00AA6305"/>
    <w:rsid w:val="00AB5ED1"/>
    <w:rsid w:val="00AC2C33"/>
    <w:rsid w:val="00AC45FE"/>
    <w:rsid w:val="00AD2801"/>
    <w:rsid w:val="00AD7DDD"/>
    <w:rsid w:val="00AD7FD2"/>
    <w:rsid w:val="00AF05E9"/>
    <w:rsid w:val="00AF2C77"/>
    <w:rsid w:val="00AF60CA"/>
    <w:rsid w:val="00B10ABD"/>
    <w:rsid w:val="00B40176"/>
    <w:rsid w:val="00B41475"/>
    <w:rsid w:val="00B41ED2"/>
    <w:rsid w:val="00B62499"/>
    <w:rsid w:val="00B71494"/>
    <w:rsid w:val="00B740BC"/>
    <w:rsid w:val="00B85304"/>
    <w:rsid w:val="00B92B92"/>
    <w:rsid w:val="00B950DB"/>
    <w:rsid w:val="00BB653B"/>
    <w:rsid w:val="00BC1D2B"/>
    <w:rsid w:val="00BE38F3"/>
    <w:rsid w:val="00BE5CF1"/>
    <w:rsid w:val="00C00615"/>
    <w:rsid w:val="00C05F9C"/>
    <w:rsid w:val="00C07803"/>
    <w:rsid w:val="00C251EE"/>
    <w:rsid w:val="00C32CDB"/>
    <w:rsid w:val="00C33204"/>
    <w:rsid w:val="00C4042F"/>
    <w:rsid w:val="00C40FA2"/>
    <w:rsid w:val="00C47AF0"/>
    <w:rsid w:val="00C500CF"/>
    <w:rsid w:val="00C65E32"/>
    <w:rsid w:val="00C72EDA"/>
    <w:rsid w:val="00C746DC"/>
    <w:rsid w:val="00C77A4B"/>
    <w:rsid w:val="00C80128"/>
    <w:rsid w:val="00C87F87"/>
    <w:rsid w:val="00C93117"/>
    <w:rsid w:val="00CA415C"/>
    <w:rsid w:val="00CA6DE5"/>
    <w:rsid w:val="00CB46DF"/>
    <w:rsid w:val="00CC19C2"/>
    <w:rsid w:val="00CC3D2F"/>
    <w:rsid w:val="00D06E5C"/>
    <w:rsid w:val="00D27E64"/>
    <w:rsid w:val="00D30003"/>
    <w:rsid w:val="00D40DDC"/>
    <w:rsid w:val="00D4142A"/>
    <w:rsid w:val="00D414A4"/>
    <w:rsid w:val="00D47BD1"/>
    <w:rsid w:val="00D56B60"/>
    <w:rsid w:val="00D60B83"/>
    <w:rsid w:val="00D62857"/>
    <w:rsid w:val="00D674DB"/>
    <w:rsid w:val="00D73E1C"/>
    <w:rsid w:val="00D82CBA"/>
    <w:rsid w:val="00D978FA"/>
    <w:rsid w:val="00DA0233"/>
    <w:rsid w:val="00DA1DC9"/>
    <w:rsid w:val="00DA2758"/>
    <w:rsid w:val="00DC3105"/>
    <w:rsid w:val="00DD7F33"/>
    <w:rsid w:val="00DE5F17"/>
    <w:rsid w:val="00DF677B"/>
    <w:rsid w:val="00E052D0"/>
    <w:rsid w:val="00E17828"/>
    <w:rsid w:val="00E22177"/>
    <w:rsid w:val="00E33BF8"/>
    <w:rsid w:val="00E352B5"/>
    <w:rsid w:val="00E4765B"/>
    <w:rsid w:val="00E504E8"/>
    <w:rsid w:val="00E73E93"/>
    <w:rsid w:val="00E929F8"/>
    <w:rsid w:val="00EB0941"/>
    <w:rsid w:val="00EB6BED"/>
    <w:rsid w:val="00ED711F"/>
    <w:rsid w:val="00ED7651"/>
    <w:rsid w:val="00EF043A"/>
    <w:rsid w:val="00EF4A73"/>
    <w:rsid w:val="00EF5926"/>
    <w:rsid w:val="00F00E6D"/>
    <w:rsid w:val="00F014E9"/>
    <w:rsid w:val="00F02704"/>
    <w:rsid w:val="00F06D73"/>
    <w:rsid w:val="00F103F6"/>
    <w:rsid w:val="00F12D46"/>
    <w:rsid w:val="00F175AB"/>
    <w:rsid w:val="00F254C4"/>
    <w:rsid w:val="00F31558"/>
    <w:rsid w:val="00F60A37"/>
    <w:rsid w:val="00F62F8B"/>
    <w:rsid w:val="00F825E9"/>
    <w:rsid w:val="00F9200F"/>
    <w:rsid w:val="00F9228E"/>
    <w:rsid w:val="00F977BA"/>
    <w:rsid w:val="00FA05CF"/>
    <w:rsid w:val="00FB5A6B"/>
    <w:rsid w:val="00FC1B86"/>
    <w:rsid w:val="00FC3CAA"/>
    <w:rsid w:val="00FC7AE0"/>
    <w:rsid w:val="00FF2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1C33E3"/>
  <w15:docId w15:val="{94C2FB27-4D2B-4204-9FDD-FB9BD017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BA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7709"/>
    <w:rPr>
      <w:rFonts w:ascii="Times New Roman" w:eastAsia="Times New Roman" w:hAnsi="Times New Roman"/>
      <w:sz w:val="24"/>
      <w:szCs w:val="24"/>
    </w:rPr>
  </w:style>
  <w:style w:type="character" w:customStyle="1" w:styleId="Absatz-Standardschriftart">
    <w:name w:val="Absatz-Standardschriftart"/>
    <w:rsid w:val="003E7709"/>
  </w:style>
  <w:style w:type="character" w:styleId="a4">
    <w:name w:val="Hyperlink"/>
    <w:basedOn w:val="a0"/>
    <w:uiPriority w:val="99"/>
    <w:unhideWhenUsed/>
    <w:rsid w:val="00C404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4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6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lici-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Галина</cp:lastModifiedBy>
  <cp:revision>146</cp:revision>
  <cp:lastPrinted>2020-01-23T10:09:00Z</cp:lastPrinted>
  <dcterms:created xsi:type="dcterms:W3CDTF">2017-10-03T12:03:00Z</dcterms:created>
  <dcterms:modified xsi:type="dcterms:W3CDTF">2020-07-10T12:19:00Z</dcterms:modified>
</cp:coreProperties>
</file>